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9E" w:rsidRPr="004A669E" w:rsidRDefault="004A669E" w:rsidP="004A669E">
      <w:pPr>
        <w:rPr>
          <w:b/>
          <w:u w:val="single"/>
        </w:rPr>
      </w:pPr>
      <w:r w:rsidRPr="004A669E">
        <w:rPr>
          <w:b/>
          <w:u w:val="single"/>
        </w:rPr>
        <w:t>Základná škola , Dolná Mariková 470, 018 02</w:t>
      </w:r>
    </w:p>
    <w:p w:rsidR="004A669E" w:rsidRDefault="004A669E" w:rsidP="004A669E">
      <w:pPr>
        <w:rPr>
          <w:b/>
        </w:rPr>
      </w:pPr>
    </w:p>
    <w:p w:rsidR="004A669E" w:rsidRDefault="004A669E" w:rsidP="004A669E">
      <w:pPr>
        <w:rPr>
          <w:b/>
        </w:rPr>
      </w:pPr>
    </w:p>
    <w:p w:rsidR="004A669E" w:rsidRPr="00CA4EDE" w:rsidRDefault="004A669E" w:rsidP="004A669E">
      <w:pPr>
        <w:rPr>
          <w:b/>
        </w:rPr>
      </w:pPr>
      <w:r>
        <w:rPr>
          <w:b/>
        </w:rPr>
        <w:t>ZÁKLADNÁ ŠKOLA - ŽIAK / ZÁKONNÝ ZÁSTUPCA</w:t>
      </w:r>
    </w:p>
    <w:p w:rsidR="004A669E" w:rsidRDefault="004A669E" w:rsidP="004A669E">
      <w:r>
        <w:t>V súvislosti s obnovením prezenčného vyučovania na základných školách v piatom až deviatom ročníku Vás zdvorilo žiadame o vyplnenie dotazníkového prieskumu.</w:t>
      </w:r>
    </w:p>
    <w:p w:rsidR="004A669E" w:rsidRDefault="004A669E" w:rsidP="004A669E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4A669E" w:rsidRDefault="004A669E" w:rsidP="004A669E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4A669E" w:rsidRPr="008D6F24" w:rsidRDefault="004A669E" w:rsidP="004A669E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4A669E" w:rsidRDefault="004A669E" w:rsidP="004A669E">
      <w:r>
        <w:rPr>
          <w:noProof/>
          <w:lang w:eastAsia="sk-SK"/>
        </w:rPr>
        <w:pict>
          <v:rect id="Obdĺžnik 2" o:spid="_x0000_s1027" style="position:absolute;margin-left:.75pt;margin-top:22.5pt;width:10.5pt;height:9.7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" fillcolor="white [3212]" strokecolor="#243f60 [1604]" strokeweight="1pt">
            <w10:wrap anchorx="margin"/>
          </v:rect>
        </w:pict>
      </w:r>
      <w:r>
        <w:rPr>
          <w:noProof/>
          <w:lang w:eastAsia="sk-SK"/>
        </w:rPr>
        <w:pict>
          <v:rect id="Obdĺžnik 1" o:spid="_x0000_s1026" style="position:absolute;margin-left:0;margin-top:.9pt;width:10.5pt;height:9.75pt;z-index:25166028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" fillcolor="white [3212]" strokecolor="#243f60 [1604]" strokeweight="1pt">
            <w10:wrap anchorx="margin"/>
          </v:rect>
        </w:pict>
      </w:r>
      <w:r>
        <w:t xml:space="preserve"> </w:t>
      </w:r>
      <w:r>
        <w:tab/>
        <w:t>o pokračovanie vzdelávania dištančnou formou</w:t>
      </w:r>
    </w:p>
    <w:p w:rsidR="004A669E" w:rsidRDefault="004A669E" w:rsidP="004A669E">
      <w:pPr>
        <w:ind w:left="705" w:hanging="705"/>
      </w:pPr>
      <w:r>
        <w:t>o </w:t>
      </w:r>
      <w:r>
        <w:tab/>
        <w:t xml:space="preserve">o prezenčnú formu vzdelávania a zároveň súhlasím s pretestovaním na ochorenie COVID-19 </w:t>
      </w:r>
      <w:r>
        <w:br/>
        <w:t>žiaka a jedného zákonného zástupcu testovaného žiaka</w:t>
      </w:r>
    </w:p>
    <w:p w:rsidR="009647CB" w:rsidRDefault="009647CB"/>
    <w:sectPr w:rsidR="009647CB" w:rsidSect="0096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69E"/>
    <w:rsid w:val="004A669E"/>
    <w:rsid w:val="0096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69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</dc:creator>
  <cp:lastModifiedBy>PC13</cp:lastModifiedBy>
  <cp:revision>2</cp:revision>
  <dcterms:created xsi:type="dcterms:W3CDTF">2020-12-17T11:35:00Z</dcterms:created>
  <dcterms:modified xsi:type="dcterms:W3CDTF">2020-12-17T11:35:00Z</dcterms:modified>
</cp:coreProperties>
</file>